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DCF3" w14:textId="54454DF5" w:rsidR="00E81224" w:rsidRPr="00E81224" w:rsidRDefault="00E81224" w:rsidP="00E812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224">
        <w:rPr>
          <w:rFonts w:ascii="Times New Roman" w:hAnsi="Times New Roman" w:cs="Times New Roman"/>
          <w:sz w:val="24"/>
          <w:szCs w:val="24"/>
        </w:rPr>
        <w:t>Gmina Dygowo</w:t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Pr="00E81224">
        <w:rPr>
          <w:rFonts w:ascii="Times New Roman" w:hAnsi="Times New Roman" w:cs="Times New Roman"/>
          <w:sz w:val="24"/>
          <w:szCs w:val="24"/>
        </w:rPr>
        <w:tab/>
      </w:r>
      <w:r w:rsidR="00172E30" w:rsidRPr="0060323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603235" w:rsidRPr="00603235">
        <w:rPr>
          <w:rFonts w:ascii="Times New Roman" w:hAnsi="Times New Roman" w:cs="Times New Roman"/>
          <w:i/>
          <w:iCs/>
          <w:sz w:val="24"/>
          <w:szCs w:val="24"/>
        </w:rPr>
        <w:t>Stan na dzień:</w:t>
      </w:r>
      <w:r w:rsidRPr="00603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2101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603235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73210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603235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732101">
        <w:rPr>
          <w:rFonts w:ascii="Times New Roman" w:hAnsi="Times New Roman" w:cs="Times New Roman"/>
          <w:i/>
          <w:iCs/>
          <w:sz w:val="24"/>
          <w:szCs w:val="24"/>
        </w:rPr>
        <w:t xml:space="preserve">6 </w:t>
      </w:r>
      <w:r w:rsidRPr="00603235">
        <w:rPr>
          <w:rFonts w:ascii="Times New Roman" w:hAnsi="Times New Roman" w:cs="Times New Roman"/>
          <w:i/>
          <w:iCs/>
          <w:sz w:val="24"/>
          <w:szCs w:val="24"/>
        </w:rPr>
        <w:t>r.</w:t>
      </w:r>
    </w:p>
    <w:p w14:paraId="71628B13" w14:textId="25F37549" w:rsidR="00E81224" w:rsidRPr="00E81224" w:rsidRDefault="00E81224" w:rsidP="00E812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81224">
        <w:rPr>
          <w:rFonts w:ascii="Times New Roman" w:hAnsi="Times New Roman" w:cs="Times New Roman"/>
          <w:sz w:val="24"/>
          <w:szCs w:val="24"/>
        </w:rPr>
        <w:t>l. Kolejowa 1</w:t>
      </w:r>
    </w:p>
    <w:p w14:paraId="174074BB" w14:textId="2F69CE47" w:rsidR="00E81224" w:rsidRPr="00732101" w:rsidRDefault="00E81224" w:rsidP="00732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224">
        <w:rPr>
          <w:rFonts w:ascii="Times New Roman" w:hAnsi="Times New Roman" w:cs="Times New Roman"/>
          <w:sz w:val="24"/>
          <w:szCs w:val="24"/>
        </w:rPr>
        <w:t>78-113 Dygowo</w:t>
      </w:r>
    </w:p>
    <w:p w14:paraId="3C28661D" w14:textId="19FEF7E3" w:rsidR="00172E30" w:rsidRDefault="00E81224" w:rsidP="00E030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224">
        <w:rPr>
          <w:rFonts w:ascii="Times New Roman" w:hAnsi="Times New Roman" w:cs="Times New Roman"/>
          <w:b/>
          <w:bCs/>
          <w:sz w:val="28"/>
          <w:szCs w:val="28"/>
        </w:rPr>
        <w:t xml:space="preserve">Rejestr decyzji zezwalających na prowadzenie działalności w zakresie </w:t>
      </w:r>
      <w:r w:rsidRPr="00E0308F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opróżniania zbiorników bezodpływowych</w:t>
      </w:r>
      <w:r w:rsidRPr="00E0308F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Pr="00E81224">
        <w:rPr>
          <w:rFonts w:ascii="Times New Roman" w:hAnsi="Times New Roman" w:cs="Times New Roman"/>
          <w:b/>
          <w:bCs/>
          <w:sz w:val="28"/>
          <w:szCs w:val="28"/>
        </w:rPr>
        <w:t>i transportu nieczystości ciekłych.</w:t>
      </w:r>
    </w:p>
    <w:tbl>
      <w:tblPr>
        <w:tblStyle w:val="Tabela-Siatka"/>
        <w:tblW w:w="15477" w:type="dxa"/>
        <w:tblLook w:val="04A0" w:firstRow="1" w:lastRow="0" w:firstColumn="1" w:lastColumn="0" w:noHBand="0" w:noVBand="1"/>
      </w:tblPr>
      <w:tblGrid>
        <w:gridCol w:w="789"/>
        <w:gridCol w:w="3646"/>
        <w:gridCol w:w="1954"/>
        <w:gridCol w:w="2488"/>
        <w:gridCol w:w="1247"/>
        <w:gridCol w:w="2433"/>
        <w:gridCol w:w="2920"/>
      </w:tblGrid>
      <w:tr w:rsidR="00172E30" w14:paraId="50C3ACFC" w14:textId="11C142FE" w:rsidTr="00172E30">
        <w:trPr>
          <w:trHeight w:val="627"/>
        </w:trPr>
        <w:tc>
          <w:tcPr>
            <w:tcW w:w="789" w:type="dxa"/>
          </w:tcPr>
          <w:p w14:paraId="3E38BF5D" w14:textId="66DFD973" w:rsidR="00172E30" w:rsidRPr="00E81224" w:rsidRDefault="00172E30" w:rsidP="00E81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46" w:type="dxa"/>
          </w:tcPr>
          <w:p w14:paraId="2212310C" w14:textId="7C72E13C" w:rsidR="00172E30" w:rsidRPr="00E81224" w:rsidRDefault="00172E30" w:rsidP="00E81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firmy</w:t>
            </w:r>
          </w:p>
        </w:tc>
        <w:tc>
          <w:tcPr>
            <w:tcW w:w="1954" w:type="dxa"/>
          </w:tcPr>
          <w:p w14:paraId="2EF0602B" w14:textId="2B341CAA" w:rsidR="00172E30" w:rsidRPr="00E81224" w:rsidRDefault="00172E30" w:rsidP="00E81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2488" w:type="dxa"/>
          </w:tcPr>
          <w:p w14:paraId="56A61E0C" w14:textId="1C725E2E" w:rsidR="00172E30" w:rsidRPr="00E81224" w:rsidRDefault="00172E30" w:rsidP="00E81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247" w:type="dxa"/>
          </w:tcPr>
          <w:p w14:paraId="3DDB96B0" w14:textId="1D898D72" w:rsidR="00172E30" w:rsidRPr="00E81224" w:rsidRDefault="00172E30" w:rsidP="00E81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decyzji</w:t>
            </w:r>
          </w:p>
        </w:tc>
        <w:tc>
          <w:tcPr>
            <w:tcW w:w="2433" w:type="dxa"/>
          </w:tcPr>
          <w:p w14:paraId="2C30C018" w14:textId="460BF129" w:rsidR="00172E30" w:rsidRPr="00E81224" w:rsidRDefault="00172E30" w:rsidP="00E81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wydania decyzji</w:t>
            </w:r>
          </w:p>
        </w:tc>
        <w:tc>
          <w:tcPr>
            <w:tcW w:w="2920" w:type="dxa"/>
          </w:tcPr>
          <w:p w14:paraId="6546309C" w14:textId="1635B9E7" w:rsidR="00172E30" w:rsidRPr="00E81224" w:rsidRDefault="00172E30" w:rsidP="00E81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ważności zezwolenia</w:t>
            </w:r>
          </w:p>
        </w:tc>
      </w:tr>
      <w:tr w:rsidR="00172E30" w:rsidRPr="00172E30" w14:paraId="62004F93" w14:textId="77A4C97D" w:rsidTr="00E0308F">
        <w:trPr>
          <w:trHeight w:val="562"/>
        </w:trPr>
        <w:tc>
          <w:tcPr>
            <w:tcW w:w="789" w:type="dxa"/>
          </w:tcPr>
          <w:p w14:paraId="44928AD7" w14:textId="4A16F4DC" w:rsidR="00172E30" w:rsidRPr="00172E30" w:rsidRDefault="00E0308F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6" w:type="dxa"/>
          </w:tcPr>
          <w:p w14:paraId="44E53DFC" w14:textId="5E404C49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TOI </w:t>
            </w:r>
            <w:proofErr w:type="spellStart"/>
            <w:r>
              <w:rPr>
                <w:rFonts w:ascii="Times New Roman" w:hAnsi="Times New Roman" w:cs="Times New Roman"/>
              </w:rPr>
              <w:t>TOI</w:t>
            </w:r>
            <w:proofErr w:type="spellEnd"/>
            <w:r>
              <w:rPr>
                <w:rFonts w:ascii="Times New Roman" w:hAnsi="Times New Roman" w:cs="Times New Roman"/>
              </w:rPr>
              <w:t xml:space="preserve"> Polska Sp. z o.o.</w:t>
            </w:r>
          </w:p>
        </w:tc>
        <w:tc>
          <w:tcPr>
            <w:tcW w:w="1954" w:type="dxa"/>
          </w:tcPr>
          <w:p w14:paraId="2987CB42" w14:textId="43F521AD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118-004-27-84</w:t>
            </w:r>
          </w:p>
        </w:tc>
        <w:tc>
          <w:tcPr>
            <w:tcW w:w="2488" w:type="dxa"/>
          </w:tcPr>
          <w:p w14:paraId="26A2F5F4" w14:textId="3305D74A" w:rsid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Płochocińska 29</w:t>
            </w:r>
          </w:p>
          <w:p w14:paraId="598D6D3B" w14:textId="03F71988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03-044 Warszawa</w:t>
            </w:r>
          </w:p>
        </w:tc>
        <w:tc>
          <w:tcPr>
            <w:tcW w:w="1247" w:type="dxa"/>
          </w:tcPr>
          <w:p w14:paraId="21A44A80" w14:textId="08C82284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1/2020</w:t>
            </w:r>
          </w:p>
        </w:tc>
        <w:tc>
          <w:tcPr>
            <w:tcW w:w="2433" w:type="dxa"/>
          </w:tcPr>
          <w:p w14:paraId="36CAD0B7" w14:textId="40F8F512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24.02.2020</w:t>
            </w:r>
          </w:p>
        </w:tc>
        <w:tc>
          <w:tcPr>
            <w:tcW w:w="2920" w:type="dxa"/>
          </w:tcPr>
          <w:p w14:paraId="1DB5C982" w14:textId="033D9D8F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lat</w:t>
            </w:r>
          </w:p>
        </w:tc>
      </w:tr>
      <w:tr w:rsidR="00172E30" w:rsidRPr="00172E30" w14:paraId="685D156B" w14:textId="3CA4083B" w:rsidTr="00172E30">
        <w:trPr>
          <w:trHeight w:val="296"/>
        </w:trPr>
        <w:tc>
          <w:tcPr>
            <w:tcW w:w="789" w:type="dxa"/>
          </w:tcPr>
          <w:p w14:paraId="40F9A1F4" w14:textId="72718656" w:rsidR="00172E30" w:rsidRPr="00172E30" w:rsidRDefault="00E0308F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46" w:type="dxa"/>
          </w:tcPr>
          <w:p w14:paraId="43C6E887" w14:textId="493A02DE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 SERWIS Sp. z o.o.</w:t>
            </w:r>
          </w:p>
        </w:tc>
        <w:tc>
          <w:tcPr>
            <w:tcW w:w="1954" w:type="dxa"/>
          </w:tcPr>
          <w:p w14:paraId="40D3698C" w14:textId="79FD996B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648-273-04-08</w:t>
            </w:r>
          </w:p>
        </w:tc>
        <w:tc>
          <w:tcPr>
            <w:tcW w:w="2488" w:type="dxa"/>
          </w:tcPr>
          <w:p w14:paraId="6B203015" w14:textId="77777777" w:rsid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Szybowa 20 E</w:t>
            </w:r>
          </w:p>
          <w:p w14:paraId="0984E5EC" w14:textId="2A2C1629" w:rsidR="005B3486" w:rsidRP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41-808 Zabrze</w:t>
            </w:r>
          </w:p>
        </w:tc>
        <w:tc>
          <w:tcPr>
            <w:tcW w:w="1247" w:type="dxa"/>
          </w:tcPr>
          <w:p w14:paraId="4A753BD7" w14:textId="02BFA857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1/2017</w:t>
            </w:r>
          </w:p>
        </w:tc>
        <w:tc>
          <w:tcPr>
            <w:tcW w:w="2433" w:type="dxa"/>
          </w:tcPr>
          <w:p w14:paraId="0E858E49" w14:textId="18F9816C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12.10.2017</w:t>
            </w:r>
          </w:p>
        </w:tc>
        <w:tc>
          <w:tcPr>
            <w:tcW w:w="2920" w:type="dxa"/>
          </w:tcPr>
          <w:p w14:paraId="34B03E91" w14:textId="5C9A8C85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lat</w:t>
            </w:r>
          </w:p>
        </w:tc>
      </w:tr>
      <w:tr w:rsidR="00172E30" w:rsidRPr="00172E30" w14:paraId="36BB9AF8" w14:textId="559B2A83" w:rsidTr="00172E30">
        <w:trPr>
          <w:trHeight w:val="278"/>
        </w:trPr>
        <w:tc>
          <w:tcPr>
            <w:tcW w:w="789" w:type="dxa"/>
          </w:tcPr>
          <w:p w14:paraId="560B946B" w14:textId="6E872855" w:rsidR="00172E30" w:rsidRPr="00172E30" w:rsidRDefault="00E0308F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46" w:type="dxa"/>
          </w:tcPr>
          <w:p w14:paraId="1549B1F4" w14:textId="14C0A1B9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mToilet Sp. z o.o.</w:t>
            </w:r>
          </w:p>
        </w:tc>
        <w:tc>
          <w:tcPr>
            <w:tcW w:w="1954" w:type="dxa"/>
          </w:tcPr>
          <w:p w14:paraId="473C9264" w14:textId="0C359AE2" w:rsidR="00172E30" w:rsidRPr="00172E30" w:rsidRDefault="00172E30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536-193-84-86</w:t>
            </w:r>
          </w:p>
        </w:tc>
        <w:tc>
          <w:tcPr>
            <w:tcW w:w="2488" w:type="dxa"/>
          </w:tcPr>
          <w:p w14:paraId="21514DF8" w14:textId="40FA23B7" w:rsid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Toruńska 31</w:t>
            </w:r>
          </w:p>
          <w:p w14:paraId="79C8DB5E" w14:textId="32C24E29" w:rsidR="005B3486" w:rsidRP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03-226 Warszawa</w:t>
            </w:r>
          </w:p>
        </w:tc>
        <w:tc>
          <w:tcPr>
            <w:tcW w:w="1247" w:type="dxa"/>
          </w:tcPr>
          <w:p w14:paraId="2994AB92" w14:textId="1F56EC2F" w:rsidR="00172E30" w:rsidRP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2/2020</w:t>
            </w:r>
          </w:p>
        </w:tc>
        <w:tc>
          <w:tcPr>
            <w:tcW w:w="2433" w:type="dxa"/>
          </w:tcPr>
          <w:p w14:paraId="4786D4C8" w14:textId="522D1002" w:rsidR="00172E30" w:rsidRP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27.05.2020</w:t>
            </w:r>
          </w:p>
        </w:tc>
        <w:tc>
          <w:tcPr>
            <w:tcW w:w="2920" w:type="dxa"/>
          </w:tcPr>
          <w:p w14:paraId="1A9DE735" w14:textId="0EEB9D87" w:rsidR="00172E30" w:rsidRP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lat</w:t>
            </w:r>
          </w:p>
        </w:tc>
      </w:tr>
      <w:tr w:rsidR="00172E30" w:rsidRPr="00172E30" w14:paraId="7EB796B3" w14:textId="6266BD9D" w:rsidTr="00172E30">
        <w:trPr>
          <w:trHeight w:val="296"/>
        </w:trPr>
        <w:tc>
          <w:tcPr>
            <w:tcW w:w="789" w:type="dxa"/>
          </w:tcPr>
          <w:p w14:paraId="5634F735" w14:textId="2DB3AD3D" w:rsidR="00172E30" w:rsidRPr="00172E30" w:rsidRDefault="00E0308F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6" w:type="dxa"/>
          </w:tcPr>
          <w:p w14:paraId="48FC814C" w14:textId="32D74ACF" w:rsidR="00172E30" w:rsidRP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Regionalne Wodociągi i Kanalizacja Sp. z o.o.</w:t>
            </w:r>
          </w:p>
        </w:tc>
        <w:tc>
          <w:tcPr>
            <w:tcW w:w="1954" w:type="dxa"/>
          </w:tcPr>
          <w:p w14:paraId="19F920AC" w14:textId="16E56B35" w:rsidR="00172E30" w:rsidRPr="00172E30" w:rsidRDefault="00CA1514" w:rsidP="00E0308F">
            <w:pPr>
              <w:jc w:val="center"/>
              <w:rPr>
                <w:rFonts w:ascii="Times New Roman" w:hAnsi="Times New Roman" w:cs="Times New Roman"/>
              </w:rPr>
            </w:pPr>
            <w:r w:rsidRPr="00CA1514">
              <w:rPr>
                <w:rFonts w:ascii="Times New Roman" w:hAnsi="Times New Roman" w:cs="Times New Roman"/>
              </w:rPr>
              <w:t>672-000-62-06</w:t>
            </w:r>
          </w:p>
        </w:tc>
        <w:tc>
          <w:tcPr>
            <w:tcW w:w="2488" w:type="dxa"/>
          </w:tcPr>
          <w:p w14:paraId="7FB3B25E" w14:textId="58BF21AB" w:rsid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Ustronie Miejskie 1</w:t>
            </w:r>
          </w:p>
          <w:p w14:paraId="056714B8" w14:textId="412AE930" w:rsidR="005B3486" w:rsidRP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78-200 Białogard</w:t>
            </w:r>
          </w:p>
        </w:tc>
        <w:tc>
          <w:tcPr>
            <w:tcW w:w="1247" w:type="dxa"/>
          </w:tcPr>
          <w:p w14:paraId="5E928D17" w14:textId="6EA71DE6" w:rsidR="00172E30" w:rsidRP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4/2023</w:t>
            </w:r>
          </w:p>
        </w:tc>
        <w:tc>
          <w:tcPr>
            <w:tcW w:w="2433" w:type="dxa"/>
          </w:tcPr>
          <w:p w14:paraId="373B98AD" w14:textId="45552BC6" w:rsidR="00172E30" w:rsidRP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02.11.2023</w:t>
            </w:r>
          </w:p>
        </w:tc>
        <w:tc>
          <w:tcPr>
            <w:tcW w:w="2920" w:type="dxa"/>
          </w:tcPr>
          <w:p w14:paraId="045CFF37" w14:textId="53C1A7D4" w:rsidR="00172E30" w:rsidRPr="00172E30" w:rsidRDefault="005B3486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23.10.2028</w:t>
            </w:r>
          </w:p>
        </w:tc>
      </w:tr>
      <w:tr w:rsidR="0015461E" w:rsidRPr="00172E30" w14:paraId="7D06E818" w14:textId="77777777" w:rsidTr="00172E30">
        <w:trPr>
          <w:trHeight w:val="296"/>
        </w:trPr>
        <w:tc>
          <w:tcPr>
            <w:tcW w:w="789" w:type="dxa"/>
          </w:tcPr>
          <w:p w14:paraId="5AFC5C42" w14:textId="1664A799" w:rsidR="0015461E" w:rsidRPr="0015461E" w:rsidRDefault="00E0308F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6" w:type="dxa"/>
          </w:tcPr>
          <w:p w14:paraId="1E6C271F" w14:textId="14C64E44" w:rsidR="0015461E" w:rsidRPr="0015461E" w:rsidRDefault="0015461E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WCTRON Sp. z o.o.</w:t>
            </w:r>
          </w:p>
        </w:tc>
        <w:tc>
          <w:tcPr>
            <w:tcW w:w="1954" w:type="dxa"/>
          </w:tcPr>
          <w:p w14:paraId="36258D41" w14:textId="32CC258F" w:rsidR="0015461E" w:rsidRPr="0015461E" w:rsidRDefault="0015461E" w:rsidP="00E0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899-286-35-00</w:t>
            </w:r>
          </w:p>
        </w:tc>
        <w:tc>
          <w:tcPr>
            <w:tcW w:w="2488" w:type="dxa"/>
          </w:tcPr>
          <w:p w14:paraId="4251C31D" w14:textId="2AAFB819" w:rsidR="0015461E" w:rsidRPr="0015461E" w:rsidRDefault="0015461E" w:rsidP="00E0308F">
            <w:pPr>
              <w:jc w:val="center"/>
              <w:rPr>
                <w:rFonts w:ascii="Times New Roman" w:hAnsi="Times New Roman" w:cs="Times New Roman"/>
              </w:rPr>
            </w:pPr>
            <w:r w:rsidRPr="0015461E">
              <w:rPr>
                <w:rFonts w:ascii="Times New Roman" w:hAnsi="Times New Roman" w:cs="Times New Roman"/>
              </w:rPr>
              <w:t>ul.Wyb.J.Slowackiego 9</w:t>
            </w:r>
          </w:p>
          <w:p w14:paraId="59A8CAE8" w14:textId="5BB96A3B" w:rsidR="0015461E" w:rsidRDefault="0015461E" w:rsidP="00E030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461E">
              <w:rPr>
                <w:rFonts w:ascii="Times New Roman" w:hAnsi="Times New Roman" w:cs="Times New Roman"/>
              </w:rPr>
              <w:t>50-406 Wrocław</w:t>
            </w:r>
          </w:p>
        </w:tc>
        <w:tc>
          <w:tcPr>
            <w:tcW w:w="1247" w:type="dxa"/>
          </w:tcPr>
          <w:p w14:paraId="3B7D0D62" w14:textId="1DBFA204" w:rsidR="0015461E" w:rsidRPr="00E0308F" w:rsidRDefault="0015461E" w:rsidP="00E0308F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3/2023</w:t>
            </w:r>
          </w:p>
        </w:tc>
        <w:tc>
          <w:tcPr>
            <w:tcW w:w="2433" w:type="dxa"/>
          </w:tcPr>
          <w:p w14:paraId="4777400B" w14:textId="30EF6273" w:rsidR="0015461E" w:rsidRPr="00E0308F" w:rsidRDefault="00E0308F" w:rsidP="00E0308F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2920" w:type="dxa"/>
          </w:tcPr>
          <w:p w14:paraId="44E0BEDC" w14:textId="3C3432E4" w:rsidR="0015461E" w:rsidRPr="00E0308F" w:rsidRDefault="00E0308F" w:rsidP="00E0308F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10 lat</w:t>
            </w:r>
          </w:p>
        </w:tc>
      </w:tr>
    </w:tbl>
    <w:p w14:paraId="5FB2EFC2" w14:textId="77777777" w:rsidR="00E0308F" w:rsidRDefault="00E0308F" w:rsidP="00E0308F">
      <w:pPr>
        <w:rPr>
          <w:rFonts w:ascii="Times New Roman" w:hAnsi="Times New Roman" w:cs="Times New Roman"/>
        </w:rPr>
      </w:pPr>
    </w:p>
    <w:p w14:paraId="771EB8C6" w14:textId="6578745D" w:rsidR="00E0308F" w:rsidRDefault="00E0308F" w:rsidP="00E030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224">
        <w:rPr>
          <w:rFonts w:ascii="Times New Roman" w:hAnsi="Times New Roman" w:cs="Times New Roman"/>
          <w:b/>
          <w:bCs/>
          <w:sz w:val="28"/>
          <w:szCs w:val="28"/>
        </w:rPr>
        <w:t xml:space="preserve">Rejestr decyzji zezwalających na prowadzenie działalności w zakresie </w:t>
      </w:r>
      <w:r w:rsidRPr="00E0308F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opróżniania zbiorników bezodpływowych oraz osadników w instalacjach przydomowych oczyszczalni ścieków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Pr="00E81224">
        <w:rPr>
          <w:rFonts w:ascii="Times New Roman" w:hAnsi="Times New Roman" w:cs="Times New Roman"/>
          <w:b/>
          <w:bCs/>
          <w:sz w:val="28"/>
          <w:szCs w:val="28"/>
        </w:rPr>
        <w:t>i transportu nieczystości ciekłych.</w:t>
      </w:r>
    </w:p>
    <w:tbl>
      <w:tblPr>
        <w:tblStyle w:val="Tabela-Siatka"/>
        <w:tblW w:w="15477" w:type="dxa"/>
        <w:tblLook w:val="04A0" w:firstRow="1" w:lastRow="0" w:firstColumn="1" w:lastColumn="0" w:noHBand="0" w:noVBand="1"/>
      </w:tblPr>
      <w:tblGrid>
        <w:gridCol w:w="789"/>
        <w:gridCol w:w="3646"/>
        <w:gridCol w:w="1954"/>
        <w:gridCol w:w="2488"/>
        <w:gridCol w:w="190"/>
        <w:gridCol w:w="1057"/>
        <w:gridCol w:w="2433"/>
        <w:gridCol w:w="2920"/>
      </w:tblGrid>
      <w:tr w:rsidR="00E0308F" w14:paraId="0EC6EEB5" w14:textId="77777777" w:rsidTr="00B41B27">
        <w:trPr>
          <w:trHeight w:val="627"/>
        </w:trPr>
        <w:tc>
          <w:tcPr>
            <w:tcW w:w="789" w:type="dxa"/>
          </w:tcPr>
          <w:p w14:paraId="731AC8E4" w14:textId="77777777" w:rsidR="00E0308F" w:rsidRPr="00E81224" w:rsidRDefault="00E0308F" w:rsidP="00B41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46" w:type="dxa"/>
          </w:tcPr>
          <w:p w14:paraId="6599D55A" w14:textId="77777777" w:rsidR="00E0308F" w:rsidRPr="00E81224" w:rsidRDefault="00E0308F" w:rsidP="00B41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firmy</w:t>
            </w:r>
          </w:p>
        </w:tc>
        <w:tc>
          <w:tcPr>
            <w:tcW w:w="1954" w:type="dxa"/>
          </w:tcPr>
          <w:p w14:paraId="599AC7B8" w14:textId="77777777" w:rsidR="00E0308F" w:rsidRPr="00E81224" w:rsidRDefault="00E0308F" w:rsidP="00B41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2488" w:type="dxa"/>
          </w:tcPr>
          <w:p w14:paraId="21ECB882" w14:textId="77777777" w:rsidR="00E0308F" w:rsidRPr="00E81224" w:rsidRDefault="00E0308F" w:rsidP="00B41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247" w:type="dxa"/>
            <w:gridSpan w:val="2"/>
          </w:tcPr>
          <w:p w14:paraId="116F24D4" w14:textId="77777777" w:rsidR="00E0308F" w:rsidRPr="00E81224" w:rsidRDefault="00E0308F" w:rsidP="00B41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decyzji</w:t>
            </w:r>
          </w:p>
        </w:tc>
        <w:tc>
          <w:tcPr>
            <w:tcW w:w="2433" w:type="dxa"/>
          </w:tcPr>
          <w:p w14:paraId="6FE48512" w14:textId="77777777" w:rsidR="00E0308F" w:rsidRPr="00E81224" w:rsidRDefault="00E0308F" w:rsidP="00B41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wydania decyzji</w:t>
            </w:r>
          </w:p>
        </w:tc>
        <w:tc>
          <w:tcPr>
            <w:tcW w:w="2920" w:type="dxa"/>
          </w:tcPr>
          <w:p w14:paraId="2CD1FC40" w14:textId="77777777" w:rsidR="00E0308F" w:rsidRPr="00E81224" w:rsidRDefault="00E0308F" w:rsidP="00B41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ważności zezwolenia</w:t>
            </w:r>
          </w:p>
        </w:tc>
      </w:tr>
      <w:tr w:rsidR="00E0308F" w:rsidRPr="00172E30" w14:paraId="04757539" w14:textId="77777777" w:rsidTr="00B41B27">
        <w:trPr>
          <w:trHeight w:val="592"/>
        </w:trPr>
        <w:tc>
          <w:tcPr>
            <w:tcW w:w="789" w:type="dxa"/>
          </w:tcPr>
          <w:p w14:paraId="00C045DD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6" w:type="dxa"/>
          </w:tcPr>
          <w:p w14:paraId="6B44D3EC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BIOGAS-ACTIVE Sp. z o.o.</w:t>
            </w:r>
          </w:p>
        </w:tc>
        <w:tc>
          <w:tcPr>
            <w:tcW w:w="1954" w:type="dxa"/>
          </w:tcPr>
          <w:p w14:paraId="4A82FE1E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671-176-97-55</w:t>
            </w:r>
          </w:p>
        </w:tc>
        <w:tc>
          <w:tcPr>
            <w:tcW w:w="2488" w:type="dxa"/>
          </w:tcPr>
          <w:p w14:paraId="1E5BB42B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ul. Żurawia 24</w:t>
            </w:r>
          </w:p>
          <w:p w14:paraId="3F1BA558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78-100 Kołobrzeg</w:t>
            </w:r>
          </w:p>
        </w:tc>
        <w:tc>
          <w:tcPr>
            <w:tcW w:w="1247" w:type="dxa"/>
            <w:gridSpan w:val="2"/>
          </w:tcPr>
          <w:p w14:paraId="22A30500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2/2024</w:t>
            </w:r>
          </w:p>
        </w:tc>
        <w:tc>
          <w:tcPr>
            <w:tcW w:w="2433" w:type="dxa"/>
          </w:tcPr>
          <w:p w14:paraId="63039748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06.08.2024</w:t>
            </w:r>
          </w:p>
        </w:tc>
        <w:tc>
          <w:tcPr>
            <w:tcW w:w="2920" w:type="dxa"/>
          </w:tcPr>
          <w:p w14:paraId="1BCF8D89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31.12.2028</w:t>
            </w:r>
          </w:p>
        </w:tc>
      </w:tr>
      <w:tr w:rsidR="00E0308F" w:rsidRPr="00172E30" w14:paraId="5B4583C8" w14:textId="77777777" w:rsidTr="00B41B27">
        <w:trPr>
          <w:trHeight w:val="296"/>
        </w:trPr>
        <w:tc>
          <w:tcPr>
            <w:tcW w:w="789" w:type="dxa"/>
          </w:tcPr>
          <w:p w14:paraId="1E1F4827" w14:textId="0E79C091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46" w:type="dxa"/>
          </w:tcPr>
          <w:p w14:paraId="311FB0F3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PHU HAWA Anna Stranz</w:t>
            </w:r>
          </w:p>
        </w:tc>
        <w:tc>
          <w:tcPr>
            <w:tcW w:w="1954" w:type="dxa"/>
          </w:tcPr>
          <w:p w14:paraId="27D41745" w14:textId="00A9EAE5" w:rsidR="00E0308F" w:rsidRPr="00E0308F" w:rsidRDefault="00CA1514" w:rsidP="00B41B27">
            <w:pPr>
              <w:jc w:val="center"/>
              <w:rPr>
                <w:rFonts w:ascii="Times New Roman" w:hAnsi="Times New Roman" w:cs="Times New Roman"/>
              </w:rPr>
            </w:pPr>
            <w:r w:rsidRPr="00CA1514">
              <w:rPr>
                <w:rFonts w:ascii="Times New Roman" w:hAnsi="Times New Roman" w:cs="Times New Roman"/>
              </w:rPr>
              <w:t>875</w:t>
            </w:r>
            <w:r>
              <w:rPr>
                <w:rFonts w:ascii="Times New Roman" w:hAnsi="Times New Roman" w:cs="Times New Roman"/>
              </w:rPr>
              <w:t>-</w:t>
            </w:r>
            <w:r w:rsidRPr="00CA1514">
              <w:rPr>
                <w:rFonts w:ascii="Times New Roman" w:hAnsi="Times New Roman" w:cs="Times New Roman"/>
              </w:rPr>
              <w:t>134</w:t>
            </w:r>
            <w:r>
              <w:rPr>
                <w:rFonts w:ascii="Times New Roman" w:hAnsi="Times New Roman" w:cs="Times New Roman"/>
              </w:rPr>
              <w:t>-</w:t>
            </w:r>
            <w:r w:rsidRPr="00CA1514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-</w:t>
            </w:r>
            <w:r w:rsidRPr="00CA151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488" w:type="dxa"/>
          </w:tcPr>
          <w:p w14:paraId="0E8D865D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Słowienkowo 4</w:t>
            </w:r>
          </w:p>
          <w:p w14:paraId="66685E85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76-038 Dobrzyca</w:t>
            </w:r>
          </w:p>
        </w:tc>
        <w:tc>
          <w:tcPr>
            <w:tcW w:w="1247" w:type="dxa"/>
            <w:gridSpan w:val="2"/>
          </w:tcPr>
          <w:p w14:paraId="4CFF121F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1/2024</w:t>
            </w:r>
          </w:p>
        </w:tc>
        <w:tc>
          <w:tcPr>
            <w:tcW w:w="2433" w:type="dxa"/>
          </w:tcPr>
          <w:p w14:paraId="70670820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2920" w:type="dxa"/>
          </w:tcPr>
          <w:p w14:paraId="3BAF9DCD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10 lat</w:t>
            </w:r>
          </w:p>
        </w:tc>
      </w:tr>
      <w:tr w:rsidR="00E0308F" w:rsidRPr="00172E30" w14:paraId="1029DD76" w14:textId="77777777" w:rsidTr="00B41B27">
        <w:trPr>
          <w:trHeight w:val="296"/>
        </w:trPr>
        <w:tc>
          <w:tcPr>
            <w:tcW w:w="789" w:type="dxa"/>
          </w:tcPr>
          <w:p w14:paraId="14DD8658" w14:textId="160C1FA4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46" w:type="dxa"/>
          </w:tcPr>
          <w:p w14:paraId="1177AD05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Usługi Transportowe Anzhela Rudiuk</w:t>
            </w:r>
          </w:p>
        </w:tc>
        <w:tc>
          <w:tcPr>
            <w:tcW w:w="1954" w:type="dxa"/>
          </w:tcPr>
          <w:p w14:paraId="3735647F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839-319-17-44</w:t>
            </w:r>
          </w:p>
        </w:tc>
        <w:tc>
          <w:tcPr>
            <w:tcW w:w="2488" w:type="dxa"/>
          </w:tcPr>
          <w:p w14:paraId="165D2126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ul. Pińska 1</w:t>
            </w:r>
          </w:p>
          <w:p w14:paraId="0DCD6D73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78-100 Kołobrzeg</w:t>
            </w:r>
          </w:p>
        </w:tc>
        <w:tc>
          <w:tcPr>
            <w:tcW w:w="1247" w:type="dxa"/>
            <w:gridSpan w:val="2"/>
          </w:tcPr>
          <w:p w14:paraId="1CEC8290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2/2025</w:t>
            </w:r>
          </w:p>
        </w:tc>
        <w:tc>
          <w:tcPr>
            <w:tcW w:w="2433" w:type="dxa"/>
          </w:tcPr>
          <w:p w14:paraId="3859811D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2920" w:type="dxa"/>
          </w:tcPr>
          <w:p w14:paraId="5CBB1538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10 lat</w:t>
            </w:r>
          </w:p>
        </w:tc>
      </w:tr>
      <w:tr w:rsidR="00E0308F" w:rsidRPr="00172E30" w14:paraId="0B4EFB01" w14:textId="77777777" w:rsidTr="00B41B27">
        <w:trPr>
          <w:trHeight w:val="296"/>
        </w:trPr>
        <w:tc>
          <w:tcPr>
            <w:tcW w:w="789" w:type="dxa"/>
          </w:tcPr>
          <w:p w14:paraId="3121C2B9" w14:textId="64EF7CB8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6" w:type="dxa"/>
          </w:tcPr>
          <w:p w14:paraId="7737F84A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FRANKO-BUD Usługi budowlane i prace ziemne Konrad Krupa</w:t>
            </w:r>
          </w:p>
        </w:tc>
        <w:tc>
          <w:tcPr>
            <w:tcW w:w="1954" w:type="dxa"/>
          </w:tcPr>
          <w:p w14:paraId="393D1ADB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499-053-13-64</w:t>
            </w:r>
          </w:p>
        </w:tc>
        <w:tc>
          <w:tcPr>
            <w:tcW w:w="2488" w:type="dxa"/>
          </w:tcPr>
          <w:p w14:paraId="067AA4E7" w14:textId="77777777" w:rsid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Będzinko 32 A</w:t>
            </w:r>
          </w:p>
          <w:p w14:paraId="783C13A7" w14:textId="5CDFF18A" w:rsidR="00ED7F09" w:rsidRPr="00E0308F" w:rsidRDefault="00ED7F09" w:rsidP="00B41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76-037 Będzino</w:t>
            </w:r>
          </w:p>
        </w:tc>
        <w:tc>
          <w:tcPr>
            <w:tcW w:w="1247" w:type="dxa"/>
            <w:gridSpan w:val="2"/>
          </w:tcPr>
          <w:p w14:paraId="33CAF48A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1/2023</w:t>
            </w:r>
          </w:p>
        </w:tc>
        <w:tc>
          <w:tcPr>
            <w:tcW w:w="2433" w:type="dxa"/>
          </w:tcPr>
          <w:p w14:paraId="0C142A2D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2920" w:type="dxa"/>
          </w:tcPr>
          <w:p w14:paraId="7CA2C43B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10 lat</w:t>
            </w:r>
          </w:p>
        </w:tc>
      </w:tr>
      <w:tr w:rsidR="00E0308F" w:rsidRPr="00172E30" w14:paraId="1937F990" w14:textId="77777777" w:rsidTr="00B41B27">
        <w:trPr>
          <w:trHeight w:val="296"/>
        </w:trPr>
        <w:tc>
          <w:tcPr>
            <w:tcW w:w="789" w:type="dxa"/>
          </w:tcPr>
          <w:p w14:paraId="70001AAB" w14:textId="0F49B705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6" w:type="dxa"/>
          </w:tcPr>
          <w:p w14:paraId="4F0C12FF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Kruszewski Jan Zakład usług drogowo-mostowo-transportowych</w:t>
            </w:r>
          </w:p>
        </w:tc>
        <w:tc>
          <w:tcPr>
            <w:tcW w:w="1954" w:type="dxa"/>
          </w:tcPr>
          <w:p w14:paraId="1D41AAAA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672-000-37-68</w:t>
            </w:r>
          </w:p>
        </w:tc>
        <w:tc>
          <w:tcPr>
            <w:tcW w:w="2488" w:type="dxa"/>
          </w:tcPr>
          <w:p w14:paraId="7B3CF00E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Redlino 50</w:t>
            </w:r>
          </w:p>
          <w:p w14:paraId="6BD2410B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78-200 Białogard</w:t>
            </w:r>
          </w:p>
        </w:tc>
        <w:tc>
          <w:tcPr>
            <w:tcW w:w="1247" w:type="dxa"/>
            <w:gridSpan w:val="2"/>
          </w:tcPr>
          <w:p w14:paraId="7C163BDA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2/2023</w:t>
            </w:r>
          </w:p>
        </w:tc>
        <w:tc>
          <w:tcPr>
            <w:tcW w:w="2433" w:type="dxa"/>
          </w:tcPr>
          <w:p w14:paraId="7C0319F2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2920" w:type="dxa"/>
          </w:tcPr>
          <w:p w14:paraId="1E074D94" w14:textId="77777777" w:rsidR="00E0308F" w:rsidRPr="00E0308F" w:rsidRDefault="00E0308F" w:rsidP="00B41B27">
            <w:pPr>
              <w:jc w:val="center"/>
              <w:rPr>
                <w:rFonts w:ascii="Times New Roman" w:hAnsi="Times New Roman" w:cs="Times New Roman"/>
              </w:rPr>
            </w:pPr>
            <w:r w:rsidRPr="00E0308F">
              <w:rPr>
                <w:rFonts w:ascii="Times New Roman" w:hAnsi="Times New Roman" w:cs="Times New Roman"/>
              </w:rPr>
              <w:t>10 lat</w:t>
            </w:r>
          </w:p>
        </w:tc>
      </w:tr>
      <w:tr w:rsidR="00732101" w:rsidRPr="00172E30" w14:paraId="28D43275" w14:textId="77777777" w:rsidTr="00732101">
        <w:trPr>
          <w:trHeight w:val="296"/>
        </w:trPr>
        <w:tc>
          <w:tcPr>
            <w:tcW w:w="789" w:type="dxa"/>
          </w:tcPr>
          <w:p w14:paraId="3B4B1F2A" w14:textId="6FA06BF9" w:rsidR="00732101" w:rsidRDefault="00732101" w:rsidP="00B41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6" w:type="dxa"/>
          </w:tcPr>
          <w:p w14:paraId="4BF7585D" w14:textId="493272C5" w:rsidR="00732101" w:rsidRPr="00E0308F" w:rsidRDefault="00732101" w:rsidP="00B41B27">
            <w:pPr>
              <w:jc w:val="center"/>
              <w:rPr>
                <w:rFonts w:ascii="Times New Roman" w:hAnsi="Times New Roman" w:cs="Times New Roman"/>
              </w:rPr>
            </w:pPr>
            <w:r w:rsidRPr="00732101">
              <w:rPr>
                <w:rFonts w:ascii="Times New Roman" w:hAnsi="Times New Roman" w:cs="Times New Roman"/>
              </w:rPr>
              <w:t xml:space="preserve">PHU INSTAL Przemysław Piotrowski </w:t>
            </w:r>
          </w:p>
        </w:tc>
        <w:tc>
          <w:tcPr>
            <w:tcW w:w="1954" w:type="dxa"/>
          </w:tcPr>
          <w:p w14:paraId="6B05B3E9" w14:textId="1BA4CE13" w:rsidR="00732101" w:rsidRPr="00E0308F" w:rsidRDefault="00732101" w:rsidP="00B41B27">
            <w:pPr>
              <w:jc w:val="center"/>
              <w:rPr>
                <w:rFonts w:ascii="Times New Roman" w:hAnsi="Times New Roman" w:cs="Times New Roman"/>
              </w:rPr>
            </w:pPr>
            <w:r w:rsidRPr="00732101">
              <w:rPr>
                <w:rFonts w:ascii="Times New Roman" w:hAnsi="Times New Roman" w:cs="Times New Roman"/>
              </w:rPr>
              <w:t xml:space="preserve">671 </w:t>
            </w:r>
            <w:r>
              <w:rPr>
                <w:rFonts w:ascii="Times New Roman" w:hAnsi="Times New Roman" w:cs="Times New Roman"/>
              </w:rPr>
              <w:t>-</w:t>
            </w:r>
            <w:r w:rsidRPr="00732101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32101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3210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678" w:type="dxa"/>
            <w:gridSpan w:val="2"/>
          </w:tcPr>
          <w:p w14:paraId="54D3E076" w14:textId="14717A02" w:rsidR="00732101" w:rsidRPr="00E0308F" w:rsidRDefault="00732101" w:rsidP="00732101">
            <w:pPr>
              <w:jc w:val="center"/>
              <w:rPr>
                <w:rFonts w:ascii="Times New Roman" w:hAnsi="Times New Roman" w:cs="Times New Roman"/>
              </w:rPr>
            </w:pPr>
            <w:r w:rsidRPr="00732101">
              <w:rPr>
                <w:rFonts w:ascii="Times New Roman" w:hAnsi="Times New Roman" w:cs="Times New Roman"/>
              </w:rPr>
              <w:t>Stramniczka 14</w:t>
            </w:r>
            <w:r>
              <w:rPr>
                <w:rFonts w:ascii="Times New Roman" w:hAnsi="Times New Roman" w:cs="Times New Roman"/>
              </w:rPr>
              <w:t xml:space="preserve">               7</w:t>
            </w:r>
            <w:r w:rsidRPr="00732101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2101">
              <w:rPr>
                <w:rFonts w:ascii="Times New Roman" w:hAnsi="Times New Roman" w:cs="Times New Roman"/>
              </w:rPr>
              <w:t>113 Dygowo</w:t>
            </w:r>
          </w:p>
        </w:tc>
        <w:tc>
          <w:tcPr>
            <w:tcW w:w="1057" w:type="dxa"/>
          </w:tcPr>
          <w:p w14:paraId="5F570195" w14:textId="072D38C1" w:rsidR="00732101" w:rsidRPr="00E0308F" w:rsidRDefault="00732101" w:rsidP="00B41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1/2026</w:t>
            </w:r>
          </w:p>
        </w:tc>
        <w:tc>
          <w:tcPr>
            <w:tcW w:w="2433" w:type="dxa"/>
          </w:tcPr>
          <w:p w14:paraId="27E48E7E" w14:textId="2E1E1A67" w:rsidR="00732101" w:rsidRPr="00E0308F" w:rsidRDefault="00732101" w:rsidP="00B41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27.05.2026</w:t>
            </w:r>
          </w:p>
        </w:tc>
        <w:tc>
          <w:tcPr>
            <w:tcW w:w="2920" w:type="dxa"/>
          </w:tcPr>
          <w:p w14:paraId="063B37B1" w14:textId="39F38A4F" w:rsidR="00732101" w:rsidRPr="00E0308F" w:rsidRDefault="00732101" w:rsidP="00B41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lat</w:t>
            </w:r>
          </w:p>
        </w:tc>
      </w:tr>
    </w:tbl>
    <w:p w14:paraId="3F128D8B" w14:textId="77777777" w:rsidR="00E0308F" w:rsidRPr="00E0308F" w:rsidRDefault="00E0308F" w:rsidP="00E0308F">
      <w:pPr>
        <w:rPr>
          <w:rFonts w:ascii="Times New Roman" w:hAnsi="Times New Roman" w:cs="Times New Roman"/>
        </w:rPr>
      </w:pPr>
    </w:p>
    <w:sectPr w:rsidR="00E0308F" w:rsidRPr="00E0308F" w:rsidSect="00603235">
      <w:footerReference w:type="default" r:id="rId6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4CBF" w14:textId="77777777" w:rsidR="00E0308F" w:rsidRDefault="00E0308F" w:rsidP="00E0308F">
      <w:pPr>
        <w:spacing w:after="0" w:line="240" w:lineRule="auto"/>
      </w:pPr>
      <w:r>
        <w:separator/>
      </w:r>
    </w:p>
  </w:endnote>
  <w:endnote w:type="continuationSeparator" w:id="0">
    <w:p w14:paraId="32A2B8B8" w14:textId="77777777" w:rsidR="00E0308F" w:rsidRDefault="00E0308F" w:rsidP="00E0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00B1" w14:textId="356E3E9C" w:rsidR="00603235" w:rsidRDefault="00603235" w:rsidP="00603235">
    <w:pPr>
      <w:pStyle w:val="Stopka"/>
      <w:jc w:val="center"/>
    </w:pPr>
    <w:r>
      <w:t>„Rejestr prowadzony na podstawie art. 3 ust. 3 pkt 3 ustawy o utrzymaniu czystości i porządku w gminach.”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4CE5" w14:textId="77777777" w:rsidR="00E0308F" w:rsidRDefault="00E0308F" w:rsidP="00E0308F">
      <w:pPr>
        <w:spacing w:after="0" w:line="240" w:lineRule="auto"/>
      </w:pPr>
      <w:r>
        <w:separator/>
      </w:r>
    </w:p>
  </w:footnote>
  <w:footnote w:type="continuationSeparator" w:id="0">
    <w:p w14:paraId="119CB804" w14:textId="77777777" w:rsidR="00E0308F" w:rsidRDefault="00E0308F" w:rsidP="00E03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24"/>
    <w:rsid w:val="0015461E"/>
    <w:rsid w:val="00172E30"/>
    <w:rsid w:val="002279BF"/>
    <w:rsid w:val="00232EF9"/>
    <w:rsid w:val="00466A26"/>
    <w:rsid w:val="005B3486"/>
    <w:rsid w:val="00603235"/>
    <w:rsid w:val="00732101"/>
    <w:rsid w:val="00AE57FF"/>
    <w:rsid w:val="00C10CC9"/>
    <w:rsid w:val="00CA1514"/>
    <w:rsid w:val="00E0308F"/>
    <w:rsid w:val="00E81224"/>
    <w:rsid w:val="00E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B60C"/>
  <w15:chartTrackingRefBased/>
  <w15:docId w15:val="{0C38BCA6-733B-4B6B-8C4F-5A608B86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1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2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2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2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2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2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2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2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2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2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2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22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8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3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08F"/>
  </w:style>
  <w:style w:type="paragraph" w:styleId="Stopka">
    <w:name w:val="footer"/>
    <w:basedOn w:val="Normalny"/>
    <w:link w:val="StopkaZnak"/>
    <w:uiPriority w:val="99"/>
    <w:unhideWhenUsed/>
    <w:rsid w:val="00E03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Trzeciak</dc:creator>
  <cp:keywords/>
  <dc:description/>
  <cp:lastModifiedBy>Marzena Trzeciak</cp:lastModifiedBy>
  <cp:revision>5</cp:revision>
  <cp:lastPrinted>2025-05-26T10:24:00Z</cp:lastPrinted>
  <dcterms:created xsi:type="dcterms:W3CDTF">2025-05-26T10:24:00Z</dcterms:created>
  <dcterms:modified xsi:type="dcterms:W3CDTF">2026-06-11T05:52:00Z</dcterms:modified>
</cp:coreProperties>
</file>